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Utenos rajono savivaldybės gamtosauginės 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veiklos projektų finansavimo tvarkos aprašo</w:t>
      </w:r>
    </w:p>
    <w:p w:rsidR="00BF6B60" w:rsidRPr="00022817" w:rsidRDefault="00BF6B60" w:rsidP="00BF6B60">
      <w:pPr>
        <w:widowControl w:val="0"/>
        <w:tabs>
          <w:tab w:val="left" w:pos="6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 priedas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Data_________________________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(gauta)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UTENOS RAJONO SAVIVALDYBĖS GAMTOSAUGINĖS VEIKLOS PROJEKTO PARAIŠKA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Data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tabs>
          <w:tab w:val="left" w:leader="dot" w:pos="9639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Projekto pavadinimas _______________________________________________________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Suma, reikalinga P</w:t>
      </w: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rojektui įgyvendinti,  __________________ </w:t>
      </w:r>
      <w:proofErr w:type="spellStart"/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Eur</w:t>
      </w:r>
      <w:proofErr w:type="spellEnd"/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Suma, prašoma iš Utenos rajono savivaldybės aplinkos apsaugos rėmimo specialiosios programos,   __________________ </w:t>
      </w:r>
      <w:proofErr w:type="spellStart"/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Eur</w:t>
      </w:r>
      <w:proofErr w:type="spellEnd"/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447730" w:rsidRDefault="00BF6B60" w:rsidP="00BF6B60">
      <w:pPr>
        <w:pStyle w:val="Sraopastraipa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447730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>INFORMACIJA APIE ĮSTAIGĄ AR ORGANIZACIJĄ</w:t>
      </w: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44773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Pavadinimas, teisinė forma (asociacija, visuomeninė organizacija, įstaiga ir kt.)  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4773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Įstaigos ar organizacijos juridinio asmens kodas, registravimo vieta ir data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4773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Įstaigos ar organizacijos vadovo vardas ir pavardė, adresas, telefonas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4773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Įstaigos ar organizacijos adresas, pašto kodas, telefonas, elektroninio pašto adresas</w:t>
      </w:r>
    </w:p>
    <w:p w:rsidR="00BF6B60" w:rsidRPr="00447730" w:rsidRDefault="00BF6B60" w:rsidP="00BF6B60">
      <w:pPr>
        <w:tabs>
          <w:tab w:val="left" w:pos="709"/>
        </w:tabs>
        <w:ind w:left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477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</w:t>
      </w: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Banko rekvizitai</w:t>
      </w:r>
    </w:p>
    <w:p w:rsidR="00BF6B60" w:rsidRPr="00A62634" w:rsidRDefault="00BF6B60" w:rsidP="00BF6B60">
      <w:pPr>
        <w:pStyle w:val="Sraopastraipa"/>
        <w:tabs>
          <w:tab w:val="left" w:pos="709"/>
        </w:tabs>
        <w:ind w:left="709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6263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Pagrindiniai P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rojekto vykdytojai / koordinatoriai (vardai, pavardės, jų telefonai, 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>elektroninio pašto adresai, pareigos įstaigoje ar organizacijoje)</w:t>
      </w:r>
    </w:p>
    <w:p w:rsidR="00BF6B60" w:rsidRPr="00A62634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6263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Įstaigos ar organizacijos buhalterio ar apskaitos paslaugas teikiančio asmens vardas, pavardė, telefonas, elektroninio pašto adresas  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6263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____________________________________________________________________________________________________________________________________________________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Projekto įgyvendinimo vieta</w:t>
      </w:r>
    </w:p>
    <w:p w:rsidR="00BF6B60" w:rsidRDefault="00BF6B60" w:rsidP="00BF6B60">
      <w:pPr>
        <w:pStyle w:val="Sraopastraipa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6263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__________________________________________________________________________</w:t>
      </w:r>
    </w:p>
    <w:p w:rsidR="00BF6B60" w:rsidRPr="00022817" w:rsidRDefault="00BF6B60" w:rsidP="00BF6B60">
      <w:pPr>
        <w:widowControl w:val="0"/>
        <w:tabs>
          <w:tab w:val="left" w:pos="284"/>
          <w:tab w:val="left" w:pos="426"/>
          <w:tab w:val="left" w:leader="dot" w:pos="9639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Pr="000649EA" w:rsidRDefault="00BF6B60" w:rsidP="00BF6B60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62634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 xml:space="preserve">TRUMPA INFORMACIJA APIE PROJEKTĄ </w:t>
      </w:r>
    </w:p>
    <w:p w:rsidR="00BF6B60" w:rsidRDefault="00BF6B60" w:rsidP="00BF6B60">
      <w:pPr>
        <w:pStyle w:val="Sraopastraipa"/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Pr="000649EA" w:rsidRDefault="00BF6B60" w:rsidP="00BF6B60">
      <w:pPr>
        <w:pStyle w:val="Sraopastraipa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7F336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Trumpas apibūdinimas (reziumė)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BF6B60" w:rsidTr="008B01B8">
        <w:tc>
          <w:tcPr>
            <w:tcW w:w="8931" w:type="dxa"/>
          </w:tcPr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suppressAutoHyphens/>
              <w:ind w:left="-1582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0649EA" w:rsidRDefault="00BF6B60" w:rsidP="00BF6B60">
      <w:pPr>
        <w:pStyle w:val="Sraopastraipa"/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Pr="00482A1F" w:rsidRDefault="00BF6B60" w:rsidP="00BF6B60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 xml:space="preserve">DETALUS PROJEKTO APIBŪDINIMAS </w:t>
      </w:r>
    </w:p>
    <w:p w:rsidR="00BF6B60" w:rsidRDefault="00BF6B60" w:rsidP="00BF6B60">
      <w:pPr>
        <w:pStyle w:val="Sraopastraipa"/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482A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Projekto trukmė (pradžia, pabaiga).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BF6B60" w:rsidTr="008B01B8">
        <w:tc>
          <w:tcPr>
            <w:tcW w:w="8931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Projekto vykdytojai.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Projekto tikslai (einamaisiais metais).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482A1F" w:rsidRDefault="00BF6B60" w:rsidP="00BF6B60">
      <w:pPr>
        <w:pStyle w:val="Sraopastraipa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Projekto tolimieji tikslai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482A1F" w:rsidRDefault="00BF6B60" w:rsidP="00BF6B60">
      <w:pPr>
        <w:pStyle w:val="Sraopastraipa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Projekto uždaviniai ir eiga.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Tikslinės (poveikio) grupės.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(Kokioms grupėms adresuojamas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rojektas?). Tikslinių (poveikio) grupių ir veiklos krypčių pasirinkimo priežastys.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Projekte tiesiogiai ir netiesiogiai dalyvaujančių žmonių skaičius.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Numatomi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rojekto įgyvendinimo metodai (tyrimai, tvarkymo darbai, informacijos sklaida, seminarai, konferencijos, akcijos, šventės, festivaliai, stovyklos, mokymai ir kita).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Numatomi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rojekto rezultatai, poveikis.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Informacijos sklaida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Detalus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rojekto vykdymo grafikas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82"/>
        <w:gridCol w:w="5706"/>
        <w:gridCol w:w="1701"/>
      </w:tblGrid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F10D39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ind w:left="1069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keepNext/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Turinys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Lėšos</w:t>
            </w: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Iš viso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II </w:t>
            </w:r>
            <w:proofErr w:type="spellStart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ketv</w:t>
            </w:r>
            <w:proofErr w:type="spellEnd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Iš viso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III </w:t>
            </w:r>
            <w:proofErr w:type="spellStart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ketv</w:t>
            </w:r>
            <w:proofErr w:type="spellEnd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keepNext/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Iš viso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IV </w:t>
            </w:r>
            <w:proofErr w:type="spellStart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ketv</w:t>
            </w:r>
            <w:proofErr w:type="spellEnd"/>
            <w:r w:rsidRPr="0002281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 mėn.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keepNext/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Iš viso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widowControl w:val="0"/>
              <w:tabs>
                <w:tab w:val="left" w:pos="1247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022817" w:rsidRDefault="00BF6B60" w:rsidP="00BF6B60">
      <w:pPr>
        <w:widowControl w:val="0"/>
        <w:tabs>
          <w:tab w:val="left" w:pos="1247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tabs>
          <w:tab w:val="left" w:pos="1247"/>
          <w:tab w:val="right" w:leader="dot" w:pos="9638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Bendra suma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______________________________________________________________</w:t>
      </w:r>
    </w:p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Informacija apie analogiškus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rojektus Lietuvoje ir kitose šalyse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F6B60" w:rsidTr="008B01B8">
        <w:tc>
          <w:tcPr>
            <w:tcW w:w="8789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Default="00BF6B60" w:rsidP="00BF6B60">
      <w:pPr>
        <w:pStyle w:val="Sraopastraipa"/>
        <w:widowControl w:val="0"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Pr="0058733E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Partneriai, rėmėjai </w:t>
      </w:r>
      <w:r w:rsidRPr="000228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(Kitos organizacijos, valstybės įstaigos, verslo įmonės, privatūs asmenys)</w:t>
      </w:r>
    </w:p>
    <w:tbl>
      <w:tblPr>
        <w:tblStyle w:val="Lentelstinklelis"/>
        <w:tblW w:w="8916" w:type="dxa"/>
        <w:tblInd w:w="108" w:type="dxa"/>
        <w:tblLook w:val="04A0" w:firstRow="1" w:lastRow="0" w:firstColumn="1" w:lastColumn="0" w:noHBand="0" w:noVBand="1"/>
      </w:tblPr>
      <w:tblGrid>
        <w:gridCol w:w="8916"/>
      </w:tblGrid>
      <w:tr w:rsidR="00BF6B60" w:rsidRPr="00022817" w:rsidTr="008B01B8">
        <w:tc>
          <w:tcPr>
            <w:tcW w:w="8916" w:type="dxa"/>
          </w:tcPr>
          <w:p w:rsidR="00BF6B60" w:rsidRPr="00022817" w:rsidRDefault="00BF6B60" w:rsidP="008B01B8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Organizacija, įstaiga, asmuo .................................................................................................................................................</w:t>
            </w:r>
          </w:p>
          <w:p w:rsidR="00BF6B60" w:rsidRPr="00022817" w:rsidRDefault="00BF6B60" w:rsidP="008B01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Paramos forma ir suma   .................................................................................................................................................</w:t>
            </w:r>
          </w:p>
          <w:p w:rsidR="00BF6B60" w:rsidRPr="00022817" w:rsidRDefault="00BF6B60" w:rsidP="008B01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Telefonas ..................................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..........</w:t>
            </w:r>
            <w:r w:rsidRPr="000228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El. paštas ..............................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..................................</w:t>
            </w:r>
          </w:p>
        </w:tc>
      </w:tr>
    </w:tbl>
    <w:p w:rsidR="00BF6B60" w:rsidRPr="0058733E" w:rsidRDefault="00BF6B60" w:rsidP="00BF6B60">
      <w:pPr>
        <w:pStyle w:val="Sraopastraipa"/>
        <w:widowControl w:val="0"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Veiklos tęstinumas pasibaigus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rojektui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B60" w:rsidTr="008B01B8">
        <w:tc>
          <w:tcPr>
            <w:tcW w:w="8931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58733E" w:rsidRDefault="00BF6B60" w:rsidP="00BF6B60">
      <w:pPr>
        <w:pStyle w:val="Sraopastraipa"/>
        <w:widowControl w:val="0"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Kokiuose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rojektuose dalyvauta anksčia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u ir koks finansavimas gautas,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rojektų tęstinumas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B60" w:rsidTr="008B01B8">
        <w:tc>
          <w:tcPr>
            <w:tcW w:w="8931" w:type="dxa"/>
          </w:tcPr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widowControl w:val="0"/>
              <w:tabs>
                <w:tab w:val="left" w:pos="993"/>
                <w:tab w:val="left" w:pos="1134"/>
                <w:tab w:val="left" w:pos="1276"/>
              </w:tabs>
              <w:suppressAutoHyphens/>
              <w:ind w:left="0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58733E" w:rsidRDefault="00BF6B60" w:rsidP="00BF6B60">
      <w:pPr>
        <w:pStyle w:val="Sraopastraipa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Ar šis P</w:t>
      </w:r>
      <w:r w:rsidRPr="00022817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rojektas yra pateiktas dar kitur dėl lėšų skyrimo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B60" w:rsidTr="008B01B8">
        <w:tc>
          <w:tcPr>
            <w:tcW w:w="8931" w:type="dxa"/>
          </w:tcPr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BF6B60" w:rsidRDefault="00BF6B60" w:rsidP="008B01B8">
            <w:pPr>
              <w:pStyle w:val="Sraopastraipa"/>
              <w:ind w:left="0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58733E" w:rsidRDefault="00BF6B60" w:rsidP="00BF6B60">
      <w:pPr>
        <w:pStyle w:val="Sraopastraipa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BF6B60" w:rsidRPr="00482A1F" w:rsidRDefault="00BF6B60" w:rsidP="00BF6B60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22817">
        <w:rPr>
          <w:rFonts w:ascii="Times New Roman" w:hAnsi="Times New Roman"/>
          <w:b/>
          <w:sz w:val="24"/>
          <w:szCs w:val="24"/>
        </w:rPr>
        <w:t>Organizacijos patirtis, į</w:t>
      </w:r>
      <w:r>
        <w:rPr>
          <w:rFonts w:ascii="Times New Roman" w:hAnsi="Times New Roman"/>
          <w:b/>
          <w:sz w:val="24"/>
          <w:szCs w:val="24"/>
        </w:rPr>
        <w:t>gyvendinant panašaus pobūdžio P</w:t>
      </w:r>
      <w:r w:rsidRPr="00022817">
        <w:rPr>
          <w:rFonts w:ascii="Times New Roman" w:hAnsi="Times New Roman"/>
          <w:b/>
          <w:sz w:val="24"/>
          <w:szCs w:val="24"/>
        </w:rPr>
        <w:t xml:space="preserve">rojektus (per paskutinius 3 metus) </w:t>
      </w:r>
      <w:r w:rsidRPr="00022817">
        <w:rPr>
          <w:rFonts w:ascii="Times New Roman" w:hAnsi="Times New Roman"/>
          <w:i/>
          <w:sz w:val="24"/>
          <w:szCs w:val="24"/>
        </w:rPr>
        <w:t>(įrašyti):</w:t>
      </w:r>
    </w:p>
    <w:p w:rsidR="00BF6B60" w:rsidRPr="00022817" w:rsidRDefault="00BF6B60" w:rsidP="00BF6B60">
      <w:pPr>
        <w:pStyle w:val="Sraopastraipa"/>
        <w:widowControl w:val="0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022817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59"/>
        <w:gridCol w:w="2262"/>
        <w:gridCol w:w="2825"/>
      </w:tblGrid>
      <w:tr w:rsidR="00BF6B60" w:rsidRPr="00022817" w:rsidTr="008B01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Projekto pobūdis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Bendra P</w:t>
            </w:r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rojekto suma (</w:t>
            </w:r>
            <w:proofErr w:type="spellStart"/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022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6B60" w:rsidRPr="00022817" w:rsidTr="008B01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60" w:rsidRPr="00022817" w:rsidTr="008B01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60" w:rsidRPr="00022817" w:rsidTr="008B01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70C0"/>
          <w:kern w:val="1"/>
          <w:sz w:val="24"/>
          <w:szCs w:val="24"/>
          <w:lang w:eastAsia="hi-IN" w:bidi="hi-IN"/>
        </w:rPr>
      </w:pPr>
    </w:p>
    <w:p w:rsidR="00BF6B60" w:rsidRPr="00EF226C" w:rsidRDefault="00BF6B60" w:rsidP="00BF6B60">
      <w:pPr>
        <w:pStyle w:val="Sraopastraipa"/>
        <w:widowControl w:val="0"/>
        <w:numPr>
          <w:ilvl w:val="0"/>
          <w:numId w:val="6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EF226C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 xml:space="preserve">BIUDŽETAS 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Išvardinti lėšų, prašomų iš Utenos rajono savivaldybės aplinkos apsaugos rėmimo specialiosios programos, numatomą paskirtį: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4394"/>
        <w:gridCol w:w="1535"/>
        <w:gridCol w:w="1701"/>
        <w:gridCol w:w="1184"/>
      </w:tblGrid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Išlaidų paskirtis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Reikalinga</w:t>
            </w:r>
          </w:p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suma (</w:t>
            </w:r>
            <w:proofErr w:type="spellStart"/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Eur</w:t>
            </w:r>
            <w:proofErr w:type="spellEnd"/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Išlaidų detalizavimas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Prašoma</w:t>
            </w:r>
          </w:p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suma</w:t>
            </w:r>
          </w:p>
          <w:p w:rsidR="00BF6B60" w:rsidRPr="00022817" w:rsidRDefault="00BF6B60" w:rsidP="008B0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Eur</w:t>
            </w:r>
            <w:proofErr w:type="spellEnd"/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F6B60" w:rsidRPr="00022817" w:rsidTr="008B01B8">
        <w:trPr>
          <w:trHeight w:val="140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Cs/>
                <w:lang w:eastAsia="hi-IN" w:bidi="hi-IN"/>
              </w:rPr>
              <w:t xml:space="preserve">Už lektorių darbą apmokėti </w:t>
            </w:r>
            <w:r w:rsidRPr="00022817">
              <w:rPr>
                <w:rFonts w:ascii="Times New Roman" w:hAnsi="Times New Roman" w:cs="Times New Roman"/>
                <w:lang w:eastAsia="hi-IN" w:bidi="hi-IN"/>
              </w:rPr>
              <w:t xml:space="preserve"> (išmokos pagal darbo sutartį, autorinę sutartį)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bCs/>
                <w:lang w:eastAsia="hi-IN" w:bidi="hi-IN"/>
              </w:rPr>
              <w:t>Transportui nuomoti ir išlaikyti</w:t>
            </w:r>
            <w:r w:rsidRPr="00022817">
              <w:rPr>
                <w:rFonts w:ascii="Times New Roman" w:hAnsi="Times New Roman" w:cs="Times New Roman"/>
                <w:lang w:eastAsia="hi-IN" w:bidi="hi-IN"/>
              </w:rPr>
              <w:t xml:space="preserve"> (degalai, tepalai) tik </w:t>
            </w:r>
            <w:r>
              <w:rPr>
                <w:rFonts w:ascii="Times New Roman" w:hAnsi="Times New Roman" w:cs="Times New Roman"/>
                <w:lang w:eastAsia="hi-IN" w:bidi="hi-IN"/>
              </w:rPr>
              <w:t>P</w:t>
            </w:r>
            <w:r w:rsidRPr="00022817">
              <w:rPr>
                <w:rFonts w:ascii="Times New Roman" w:hAnsi="Times New Roman" w:cs="Times New Roman"/>
                <w:lang w:eastAsia="hi-IN" w:bidi="hi-IN"/>
              </w:rPr>
              <w:t>rojektams, kuriems technika reikalinga darbams atlikti</w:t>
            </w:r>
            <w:r w:rsidRPr="00022817">
              <w:rPr>
                <w:rFonts w:ascii="Times New Roman" w:hAnsi="Times New Roman" w:cs="Times New Roman"/>
                <w:bCs/>
                <w:lang w:eastAsia="hi-IN" w:bidi="hi-IN"/>
              </w:rPr>
              <w:t xml:space="preserve"> (darbo ir nuomos sutartys)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Cs/>
                <w:lang w:eastAsia="hi-IN" w:bidi="hi-IN"/>
              </w:rPr>
              <w:t>Trumpalaikiam turtui įsigyti (kanceliarinės prekės, ūkinės paskirties prekės ir pan.)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Cs/>
                <w:lang w:eastAsia="hi-IN" w:bidi="hi-IN"/>
              </w:rPr>
              <w:t>Leidybai vykdyti, kopijuoti, versti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Cs/>
                <w:lang w:eastAsia="hi-IN" w:bidi="hi-IN"/>
              </w:rPr>
              <w:t>Želdiniams, želdinių apsaugos priemonėms įsigyti</w:t>
            </w: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  <w:r w:rsidRPr="00022817">
              <w:rPr>
                <w:rFonts w:ascii="Times New Roman" w:eastAsia="Times New Roman" w:hAnsi="Times New Roman" w:cs="Times New Roman"/>
                <w:bCs/>
                <w:lang w:eastAsia="hi-IN" w:bidi="hi-IN"/>
              </w:rPr>
              <w:t xml:space="preserve">Gyvūnams globoti, saugoti, prižiūrėti (vaistai, </w:t>
            </w:r>
            <w:r w:rsidRPr="00022817">
              <w:rPr>
                <w:rFonts w:ascii="Times New Roman" w:eastAsia="Times New Roman" w:hAnsi="Times New Roman" w:cs="Times New Roman"/>
                <w:bCs/>
                <w:lang w:eastAsia="hi-IN" w:bidi="hi-IN"/>
              </w:rPr>
              <w:lastRenderedPageBreak/>
              <w:t>pašarai, papildai)</w:t>
            </w: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Biologinės įvairovės tyrimams atlikti, saugoti</w:t>
            </w: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i-IN" w:bidi="hi-I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lastRenderedPageBreak/>
              <w:t>7.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Atliekų tvarkymo sistemai plėtoti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lang w:eastAsia="hi-IN" w:bidi="hi-IN"/>
              </w:rPr>
              <w:t>Vandens, oro, dirvožemio apsaugos priemonėms įdiegti, tyrimams atlikti, prevencinėms priemonėms diegti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F6B60" w:rsidRPr="00022817" w:rsidTr="008B01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IŠ VISO: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IŠ VISO:  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B60" w:rsidRPr="00022817" w:rsidRDefault="00BF6B60" w:rsidP="008B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Pr="00EF226C" w:rsidRDefault="00BF6B60" w:rsidP="00BF6B60">
      <w:pPr>
        <w:pStyle w:val="Sraopastraipa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EF226C">
        <w:rPr>
          <w:rFonts w:ascii="Times New Roman" w:hAnsi="Times New Roman"/>
          <w:b/>
          <w:bCs/>
          <w:iCs/>
          <w:kern w:val="1"/>
          <w:sz w:val="24"/>
          <w:szCs w:val="24"/>
          <w:u w:val="single"/>
          <w:lang w:eastAsia="hi-IN" w:bidi="hi-IN"/>
        </w:rPr>
        <w:t>PARAIŠKOS PRIEDAI</w:t>
      </w:r>
      <w:r w:rsidRPr="00EF226C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Biudžetines įstaigas</w:t>
      </w: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, 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viešąsias įstaigas, visuomenines organizacijas, asociacijas, </w:t>
      </w: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Utenos rajono savivaldybės administracijos seniūnijas, nevyriausyb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ines organizacijas teikiančias P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rojektus, prašome pridėti </w:t>
      </w:r>
      <w:r w:rsidRPr="00022817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privalomus dokumentus: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5.1.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VĮ Registrų centro išduotą Lietuvos Respublikos juridinių asmenų registro organizacijos registravimo pažymėjimo kopiją arba išplėstinio išrašo kopiją (taikoma Paraišką teikiant pirmą kartą);</w:t>
      </w:r>
    </w:p>
    <w:p w:rsidR="00BF6B60" w:rsidRPr="00022817" w:rsidRDefault="00BF6B60" w:rsidP="00BF6B60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5.2.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Organizacijos, įstaigos, asociacijos nuostatų (įstatų) kopiją (taikoma Paraišką teikiant pirmą kartą arba pakeitus įstatus);</w:t>
      </w:r>
    </w:p>
    <w:p w:rsidR="00BF6B60" w:rsidRPr="00022817" w:rsidRDefault="00BF6B60" w:rsidP="00BF6B60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5.3.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Bendradarbiavimo susitarimo ar kitų bendradarbiavimą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pagrindžiančių dokumentų (jei P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rojektas vykdomas su partneriais) kopijas;</w:t>
      </w:r>
    </w:p>
    <w:p w:rsidR="00BF6B60" w:rsidRPr="00022817" w:rsidRDefault="00BF6B60" w:rsidP="00BF6B60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5.4.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Times New Roman" w:hAnsi="Times New Roman" w:cs="Times New Roman"/>
          <w:sz w:val="24"/>
          <w:szCs w:val="24"/>
        </w:rPr>
        <w:t>Pagrindinių vykdytojų, tiesiogiai dalyvausiančių įgyvendinant bei administruojant Projektą, gyvenimo aprašymai (CV) (originalai)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6B60" w:rsidRPr="00022817" w:rsidRDefault="00BF6B60" w:rsidP="00BF6B60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5.5.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Įgaliojimas pasirašyti P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araišką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dėl Projekto finansavimo, jei P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araiška dėl Projekto finansavimo pasirašoma ne Pareiškėjo organizacijos vadovo (originalas)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F6B60" w:rsidRPr="00022817" w:rsidTr="008B01B8">
        <w:trPr>
          <w:trHeight w:val="37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6B60" w:rsidRPr="00EF226C" w:rsidRDefault="00BF6B60" w:rsidP="00BF6B60">
            <w:pPr>
              <w:pStyle w:val="Sraopastraipa"/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SimSun" w:hAnsi="Times New Roman"/>
                <w:b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EF22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PAREIŠKĖJO DEKLARACIJA</w:t>
            </w:r>
          </w:p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</w:tr>
      <w:tr w:rsidR="00BF6B60" w:rsidRPr="00022817" w:rsidTr="008B01B8">
        <w:trPr>
          <w:trHeight w:val="46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Šioje P</w:t>
            </w: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araiškoje ir prie jos pridėtuose dokumentuose pateikta informacija yra tiksli ir teisinga.</w:t>
            </w:r>
            <w:r w:rsidRPr="00022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 žinoma, kad,  gavęs finansinę paramą, turėsiu informuoti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Projekto rėmėją, kaip vykdomas Projektas,  pateikti Projekto ataskaitas ir P</w:t>
            </w:r>
            <w:r w:rsidRPr="00022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rojekto rėmėjui paprašius patvirtintas išlaidas pateisinančių dokumentų kopijas bei kitą aktualią informaciją.  </w:t>
            </w:r>
          </w:p>
        </w:tc>
      </w:tr>
      <w:tr w:rsidR="00BF6B60" w:rsidRPr="00022817" w:rsidTr="008B01B8">
        <w:trPr>
          <w:trHeight w:val="57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2. Pareiškėjas nėra pažeidęs jokios kitos sutarties dėl paramos skyrimo iš Europos Sąjungos (ES) arba Lietuvos Respublikos valstybės ar kitų viešojo sektoriaus lėšų.</w:t>
            </w:r>
          </w:p>
        </w:tc>
      </w:tr>
      <w:tr w:rsidR="00BF6B60" w:rsidRPr="00022817" w:rsidTr="008B01B8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3. Projekto sąmatoje numatytos išlaidos nebuvo ir nebus finansuojamos ES investicijų, valstybės biudžeto, Utenos rajono savivaldybės biudžeto ar kitomis viešojo sektoriaus lėšomis.</w:t>
            </w:r>
          </w:p>
        </w:tc>
      </w:tr>
      <w:tr w:rsidR="00BF6B60" w:rsidRPr="00022817" w:rsidTr="008B01B8">
        <w:trPr>
          <w:trHeight w:val="615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4. Pareiškėjui nėra iškelta byla dėl bankroto, jis nėra reorganizuojamas, pertvarkomas ar likviduojamas.</w:t>
            </w:r>
          </w:p>
        </w:tc>
      </w:tr>
      <w:tr w:rsidR="00BF6B60" w:rsidRPr="00022817" w:rsidTr="008B01B8">
        <w:trPr>
          <w:trHeight w:val="61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5. Projek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 nėra padalytas į mažesnius P</w:t>
            </w: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rojektus (vykdomus to paties ar kito vykdytojo), kuriems įgyvendinti būtų prašoma Utenos rajono savivaldybės lėšų pagal kitas programas.</w:t>
            </w:r>
          </w:p>
        </w:tc>
      </w:tr>
      <w:tr w:rsidR="00BF6B60" w:rsidRPr="00022817" w:rsidTr="008B01B8">
        <w:trPr>
          <w:trHeight w:val="600"/>
        </w:trPr>
        <w:tc>
          <w:tcPr>
            <w:tcW w:w="9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6. Man nežinomos kitos šiame dokumente 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urodytos priežastys, dėl kurių P</w:t>
            </w: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rojektas negalėtų būti įgyvendintas ar jo įgyvendinimas būtų atidedamas.</w:t>
            </w:r>
          </w:p>
        </w:tc>
      </w:tr>
      <w:tr w:rsidR="00BF6B60" w:rsidRPr="00022817" w:rsidTr="008B01B8">
        <w:trPr>
          <w:trHeight w:val="976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60" w:rsidRPr="00022817" w:rsidRDefault="00BF6B60" w:rsidP="008B01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Sutinku,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 informacija apie pateiktą Paraišką (Pareiškėjo pavadinimas, P</w:t>
            </w:r>
            <w:r w:rsidRPr="00022817">
              <w:rPr>
                <w:rFonts w:ascii="Times New Roman" w:hAnsi="Times New Roman" w:cs="Times New Roman"/>
                <w:sz w:val="24"/>
                <w:szCs w:val="24"/>
              </w:rPr>
              <w:t>rojekto pavadinimas, prašoma finansavimo suma ir skirta finansavimo suma) būtų skelbiama Utenos rajono savivaldybės interneto svetainėje.</w:t>
            </w:r>
          </w:p>
        </w:tc>
      </w:tr>
    </w:tbl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___________________________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_________</w:t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_____________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02281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Įstaigos ar organizacijos vadovo pareigos</w:t>
      </w:r>
      <w:r w:rsidRPr="0002281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 xml:space="preserve">     </w:t>
      </w:r>
      <w:r w:rsidRPr="0002281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parašas</w:t>
      </w:r>
      <w:r w:rsidRPr="0002281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 w:rsidRPr="0002281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vardas, pavardė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hi-IN" w:bidi="hi-IN"/>
        </w:rPr>
      </w:pP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hi-IN" w:bidi="hi-IN"/>
        </w:rPr>
      </w:pPr>
      <w:r w:rsidRPr="00022817">
        <w:rPr>
          <w:rFonts w:ascii="Times New Roman" w:eastAsia="SimSun" w:hAnsi="Times New Roman" w:cs="Mangal"/>
          <w:kern w:val="1"/>
          <w:sz w:val="20"/>
          <w:szCs w:val="20"/>
          <w:u w:val="single"/>
          <w:lang w:eastAsia="hi-IN" w:bidi="hi-IN"/>
        </w:rPr>
        <w:t>Projekto vadovas / koordinatorius</w:t>
      </w:r>
      <w:r w:rsidRPr="00022817">
        <w:rPr>
          <w:rFonts w:ascii="Times New Roman" w:eastAsia="SimSun" w:hAnsi="Times New Roman" w:cs="Mangal"/>
          <w:kern w:val="1"/>
          <w:lang w:eastAsia="hi-IN" w:bidi="hi-IN"/>
        </w:rPr>
        <w:tab/>
        <w:t>_____________</w:t>
      </w:r>
      <w:r w:rsidRPr="00022817">
        <w:rPr>
          <w:rFonts w:ascii="Times New Roman" w:eastAsia="SimSun" w:hAnsi="Times New Roman" w:cs="Mangal"/>
          <w:kern w:val="1"/>
          <w:lang w:eastAsia="hi-IN" w:bidi="hi-IN"/>
        </w:rPr>
        <w:tab/>
        <w:t xml:space="preserve">_____________ 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02281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parašas                             </w:t>
      </w:r>
      <w:r w:rsidRPr="0002281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ab/>
        <w:t>vardas, pavardė</w:t>
      </w:r>
    </w:p>
    <w:p w:rsidR="00BF6B60" w:rsidRPr="00022817" w:rsidRDefault="00BF6B60" w:rsidP="00BF6B6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hi-IN" w:bidi="hi-IN"/>
        </w:rPr>
      </w:pPr>
    </w:p>
    <w:p w:rsidR="00BF6B60" w:rsidRPr="00022817" w:rsidRDefault="00BF6B60" w:rsidP="00BF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4381" w:rsidRDefault="00434381">
      <w:bookmarkStart w:id="0" w:name="_GoBack"/>
      <w:bookmarkEnd w:id="0"/>
    </w:p>
    <w:sectPr w:rsidR="0043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CFD"/>
    <w:multiLevelType w:val="hybridMultilevel"/>
    <w:tmpl w:val="A4CA4F1C"/>
    <w:lvl w:ilvl="0" w:tplc="52EC794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3474A5B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F54D46"/>
    <w:multiLevelType w:val="hybridMultilevel"/>
    <w:tmpl w:val="39B2F0D4"/>
    <w:lvl w:ilvl="0" w:tplc="FE2C65FE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316EC6"/>
    <w:multiLevelType w:val="hybridMultilevel"/>
    <w:tmpl w:val="02C0F408"/>
    <w:lvl w:ilvl="0" w:tplc="E6D8B078">
      <w:start w:val="6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A2AE9"/>
    <w:multiLevelType w:val="hybridMultilevel"/>
    <w:tmpl w:val="09F8D062"/>
    <w:lvl w:ilvl="0" w:tplc="09D69352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667DF"/>
    <w:multiLevelType w:val="hybridMultilevel"/>
    <w:tmpl w:val="5E26319C"/>
    <w:lvl w:ilvl="0" w:tplc="F7FC1E4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40040C"/>
    <w:multiLevelType w:val="hybridMultilevel"/>
    <w:tmpl w:val="C6928A9A"/>
    <w:lvl w:ilvl="0" w:tplc="B63E0F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12715"/>
    <w:multiLevelType w:val="hybridMultilevel"/>
    <w:tmpl w:val="430A629E"/>
    <w:lvl w:ilvl="0" w:tplc="9EEC6E8E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60"/>
    <w:rsid w:val="00434381"/>
    <w:rsid w:val="00B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6B60"/>
    <w:rPr>
      <w:rFonts w:ascii="Calibri" w:eastAsia="Calibri" w:hAnsi="Calibri" w:cs="Raav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6B60"/>
    <w:pPr>
      <w:ind w:left="720"/>
      <w:contextualSpacing/>
    </w:pPr>
    <w:rPr>
      <w:rFonts w:eastAsia="Times New Roman" w:cs="Times New Roman"/>
    </w:rPr>
  </w:style>
  <w:style w:type="table" w:styleId="Lentelstinklelis">
    <w:name w:val="Table Grid"/>
    <w:basedOn w:val="prastojilentel"/>
    <w:uiPriority w:val="59"/>
    <w:rsid w:val="00B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6B60"/>
    <w:rPr>
      <w:rFonts w:ascii="Calibri" w:eastAsia="Calibri" w:hAnsi="Calibri" w:cs="Raav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6B60"/>
    <w:pPr>
      <w:ind w:left="720"/>
      <w:contextualSpacing/>
    </w:pPr>
    <w:rPr>
      <w:rFonts w:eastAsia="Times New Roman" w:cs="Times New Roman"/>
    </w:rPr>
  </w:style>
  <w:style w:type="table" w:styleId="Lentelstinklelis">
    <w:name w:val="Table Grid"/>
    <w:basedOn w:val="prastojilentel"/>
    <w:uiPriority w:val="59"/>
    <w:rsid w:val="00B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Kaziliūnienė</dc:creator>
  <cp:lastModifiedBy>Rasa Kaziliūnienė</cp:lastModifiedBy>
  <cp:revision>1</cp:revision>
  <dcterms:created xsi:type="dcterms:W3CDTF">2023-03-17T13:11:00Z</dcterms:created>
  <dcterms:modified xsi:type="dcterms:W3CDTF">2023-03-17T13:16:00Z</dcterms:modified>
</cp:coreProperties>
</file>